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30" w:rsidRDefault="00506530" w:rsidP="00506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 закрепленной территории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506530" w:rsidRDefault="00506530" w:rsidP="00506530">
      <w:pPr>
        <w:jc w:val="center"/>
      </w:pPr>
      <w:r>
        <w:t>_</w:t>
      </w:r>
      <w:r>
        <w:rPr>
          <w:u w:val="single"/>
        </w:rPr>
        <w:t>МБОУ «СОШ №1 им. Героя Советского Союза П.В.Масленникова ст. Архонская</w:t>
      </w:r>
    </w:p>
    <w:p w:rsidR="00506530" w:rsidRDefault="00506530" w:rsidP="00506530">
      <w:pPr>
        <w:jc w:val="center"/>
      </w:pPr>
      <w:r>
        <w:t>(наименование образовательного учреждения)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241"/>
        <w:gridCol w:w="2461"/>
        <w:gridCol w:w="2461"/>
        <w:gridCol w:w="2462"/>
        <w:gridCol w:w="2904"/>
      </w:tblGrid>
      <w:tr w:rsidR="00506530" w:rsidTr="001F3985">
        <w:tc>
          <w:tcPr>
            <w:tcW w:w="699" w:type="dxa"/>
            <w:shd w:val="clear" w:color="auto" w:fill="auto"/>
          </w:tcPr>
          <w:p w:rsidR="00506530" w:rsidRPr="0070684D" w:rsidRDefault="00506530" w:rsidP="001F3985">
            <w:pPr>
              <w:jc w:val="center"/>
              <w:rPr>
                <w:b/>
              </w:rPr>
            </w:pPr>
            <w:r w:rsidRPr="0070684D">
              <w:rPr>
                <w:b/>
              </w:rPr>
              <w:t>№№</w:t>
            </w:r>
          </w:p>
        </w:tc>
        <w:tc>
          <w:tcPr>
            <w:tcW w:w="4241" w:type="dxa"/>
            <w:shd w:val="clear" w:color="auto" w:fill="auto"/>
          </w:tcPr>
          <w:p w:rsidR="00506530" w:rsidRPr="0070684D" w:rsidRDefault="00506530" w:rsidP="001F3985">
            <w:pPr>
              <w:jc w:val="center"/>
              <w:rPr>
                <w:b/>
              </w:rPr>
            </w:pPr>
            <w:r w:rsidRPr="0070684D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2461" w:type="dxa"/>
            <w:shd w:val="clear" w:color="auto" w:fill="auto"/>
          </w:tcPr>
          <w:p w:rsidR="00506530" w:rsidRPr="0070684D" w:rsidRDefault="00506530" w:rsidP="001F3985">
            <w:pPr>
              <w:jc w:val="center"/>
              <w:rPr>
                <w:b/>
              </w:rPr>
            </w:pPr>
            <w:r w:rsidRPr="0070684D">
              <w:rPr>
                <w:b/>
              </w:rPr>
              <w:t xml:space="preserve">улицы, расположенные на юге села </w:t>
            </w:r>
            <w:proofErr w:type="gramStart"/>
            <w:r w:rsidRPr="0070684D">
              <w:rPr>
                <w:b/>
              </w:rPr>
              <w:t>от</w:t>
            </w:r>
            <w:proofErr w:type="gramEnd"/>
            <w:r w:rsidRPr="0070684D">
              <w:rPr>
                <w:b/>
              </w:rPr>
              <w:t xml:space="preserve"> № ___ до №_____</w:t>
            </w:r>
          </w:p>
        </w:tc>
        <w:tc>
          <w:tcPr>
            <w:tcW w:w="2461" w:type="dxa"/>
            <w:shd w:val="clear" w:color="auto" w:fill="auto"/>
          </w:tcPr>
          <w:p w:rsidR="00506530" w:rsidRPr="0070684D" w:rsidRDefault="00506530" w:rsidP="001F3985">
            <w:pPr>
              <w:jc w:val="center"/>
              <w:rPr>
                <w:b/>
              </w:rPr>
            </w:pPr>
            <w:r w:rsidRPr="0070684D">
              <w:rPr>
                <w:b/>
              </w:rPr>
              <w:t xml:space="preserve">улицы, расположенные на севере села </w:t>
            </w:r>
            <w:proofErr w:type="gramStart"/>
            <w:r w:rsidRPr="0070684D">
              <w:rPr>
                <w:b/>
              </w:rPr>
              <w:t>от</w:t>
            </w:r>
            <w:proofErr w:type="gramEnd"/>
            <w:r w:rsidRPr="0070684D">
              <w:rPr>
                <w:b/>
              </w:rPr>
              <w:t xml:space="preserve"> № ___ до №_____</w:t>
            </w:r>
          </w:p>
        </w:tc>
        <w:tc>
          <w:tcPr>
            <w:tcW w:w="2462" w:type="dxa"/>
            <w:shd w:val="clear" w:color="auto" w:fill="auto"/>
          </w:tcPr>
          <w:p w:rsidR="00506530" w:rsidRPr="0070684D" w:rsidRDefault="00506530" w:rsidP="001F3985">
            <w:pPr>
              <w:jc w:val="center"/>
              <w:rPr>
                <w:b/>
              </w:rPr>
            </w:pPr>
            <w:r w:rsidRPr="0070684D">
              <w:rPr>
                <w:b/>
              </w:rPr>
              <w:t xml:space="preserve">улицы, расположенные на востоке села                       </w:t>
            </w:r>
            <w:proofErr w:type="gramStart"/>
            <w:r w:rsidRPr="0070684D">
              <w:rPr>
                <w:b/>
              </w:rPr>
              <w:t>от</w:t>
            </w:r>
            <w:proofErr w:type="gramEnd"/>
            <w:r w:rsidRPr="0070684D">
              <w:rPr>
                <w:b/>
              </w:rPr>
              <w:t xml:space="preserve"> № ___ до №_____</w:t>
            </w:r>
          </w:p>
        </w:tc>
        <w:tc>
          <w:tcPr>
            <w:tcW w:w="2904" w:type="dxa"/>
            <w:shd w:val="clear" w:color="auto" w:fill="auto"/>
          </w:tcPr>
          <w:p w:rsidR="00506530" w:rsidRPr="0070684D" w:rsidRDefault="00506530" w:rsidP="001F3985">
            <w:pPr>
              <w:jc w:val="center"/>
              <w:rPr>
                <w:b/>
              </w:rPr>
            </w:pPr>
            <w:r w:rsidRPr="0070684D">
              <w:rPr>
                <w:b/>
              </w:rPr>
              <w:t xml:space="preserve">улицы, расположенные на западе села                 </w:t>
            </w:r>
            <w:proofErr w:type="gramStart"/>
            <w:r w:rsidRPr="0070684D">
              <w:rPr>
                <w:b/>
              </w:rPr>
              <w:t>от</w:t>
            </w:r>
            <w:proofErr w:type="gramEnd"/>
            <w:r w:rsidRPr="0070684D">
              <w:rPr>
                <w:b/>
              </w:rPr>
              <w:t xml:space="preserve"> № ___ до №_____</w:t>
            </w:r>
          </w:p>
          <w:p w:rsidR="00506530" w:rsidRPr="0070684D" w:rsidRDefault="00506530" w:rsidP="001F3985">
            <w:pPr>
              <w:jc w:val="center"/>
              <w:rPr>
                <w:b/>
              </w:rPr>
            </w:pPr>
          </w:p>
        </w:tc>
      </w:tr>
      <w:tr w:rsidR="00506530" w:rsidTr="001F3985">
        <w:tc>
          <w:tcPr>
            <w:tcW w:w="699" w:type="dxa"/>
            <w:shd w:val="clear" w:color="auto" w:fill="auto"/>
          </w:tcPr>
          <w:p w:rsidR="00506530" w:rsidRDefault="00506530" w:rsidP="001F3985">
            <w:pPr>
              <w:jc w:val="center"/>
            </w:pPr>
            <w:r>
              <w:t>1.</w:t>
            </w:r>
          </w:p>
        </w:tc>
        <w:tc>
          <w:tcPr>
            <w:tcW w:w="4241" w:type="dxa"/>
            <w:shd w:val="clear" w:color="auto" w:fill="auto"/>
          </w:tcPr>
          <w:p w:rsidR="00506530" w:rsidRDefault="00506530" w:rsidP="001F3985">
            <w:pPr>
              <w:jc w:val="center"/>
            </w:pPr>
            <w:r>
              <w:rPr>
                <w:u w:val="single"/>
              </w:rPr>
              <w:t>МБОУ «СОШ №1 им. Героя Советского Союза П.В.Масленникова ст. Архонская</w:t>
            </w:r>
          </w:p>
        </w:tc>
        <w:tc>
          <w:tcPr>
            <w:tcW w:w="2461" w:type="dxa"/>
            <w:shd w:val="clear" w:color="auto" w:fill="auto"/>
          </w:tcPr>
          <w:p w:rsidR="00506530" w:rsidRDefault="00506530" w:rsidP="001F3985">
            <w:r>
              <w:t>Мира 1-66;</w:t>
            </w:r>
          </w:p>
          <w:p w:rsidR="00506530" w:rsidRDefault="00506530" w:rsidP="001F3985">
            <w:r>
              <w:t>Владикавказская 1-56;</w:t>
            </w:r>
          </w:p>
          <w:p w:rsidR="00506530" w:rsidRDefault="00506530" w:rsidP="001F3985">
            <w:r>
              <w:t>Крупская 1-62;</w:t>
            </w:r>
          </w:p>
          <w:p w:rsidR="00506530" w:rsidRDefault="00506530" w:rsidP="001F3985">
            <w:proofErr w:type="spellStart"/>
            <w:r>
              <w:t>Буденого</w:t>
            </w:r>
            <w:proofErr w:type="spellEnd"/>
            <w:r>
              <w:t xml:space="preserve"> 1-48;</w:t>
            </w:r>
          </w:p>
          <w:p w:rsidR="00506530" w:rsidRDefault="00506530" w:rsidP="001F3985">
            <w:r>
              <w:t>Масленникова1-20</w:t>
            </w:r>
          </w:p>
          <w:p w:rsidR="00506530" w:rsidRDefault="00506530" w:rsidP="001F3985">
            <w:r>
              <w:t>Тургенева 1-9;</w:t>
            </w:r>
          </w:p>
          <w:p w:rsidR="00506530" w:rsidRDefault="00506530" w:rsidP="001F3985">
            <w:r>
              <w:t>Гоголя 1-5;</w:t>
            </w:r>
          </w:p>
          <w:p w:rsidR="00506530" w:rsidRDefault="00506530" w:rsidP="001F3985">
            <w:r>
              <w:t>Лермонтова 1-9;</w:t>
            </w:r>
          </w:p>
          <w:p w:rsidR="00506530" w:rsidRDefault="00506530" w:rsidP="001F3985">
            <w:r>
              <w:t>Пер. Пушкина 1;</w:t>
            </w:r>
          </w:p>
          <w:p w:rsidR="00506530" w:rsidRDefault="00506530" w:rsidP="001F3985">
            <w:r>
              <w:t>Гагарина 1-23.</w:t>
            </w:r>
          </w:p>
          <w:p w:rsidR="00506530" w:rsidRDefault="00506530" w:rsidP="001F3985"/>
        </w:tc>
        <w:tc>
          <w:tcPr>
            <w:tcW w:w="2461" w:type="dxa"/>
            <w:shd w:val="clear" w:color="auto" w:fill="auto"/>
          </w:tcPr>
          <w:p w:rsidR="00506530" w:rsidRDefault="00506530" w:rsidP="001F3985">
            <w:r>
              <w:t>Чапаева 1-5;</w:t>
            </w:r>
          </w:p>
          <w:p w:rsidR="00506530" w:rsidRDefault="00506530" w:rsidP="001F3985">
            <w:r>
              <w:t>Огородная 1-68;</w:t>
            </w:r>
          </w:p>
          <w:p w:rsidR="00506530" w:rsidRDefault="00506530" w:rsidP="001F3985">
            <w:r>
              <w:t>Кирова 1-87;</w:t>
            </w:r>
          </w:p>
          <w:p w:rsidR="00506530" w:rsidRDefault="00506530" w:rsidP="001F3985">
            <w:r>
              <w:t>Речная 1-46;</w:t>
            </w:r>
          </w:p>
          <w:p w:rsidR="00506530" w:rsidRDefault="00506530" w:rsidP="001F3985">
            <w:r>
              <w:t>Комсомольская 1-66;</w:t>
            </w:r>
          </w:p>
          <w:p w:rsidR="00506530" w:rsidRDefault="00506530" w:rsidP="001F3985">
            <w:r>
              <w:t>Колхозная 1-80;</w:t>
            </w:r>
          </w:p>
          <w:p w:rsidR="00506530" w:rsidRDefault="00506530" w:rsidP="001F3985">
            <w:r>
              <w:t>Кооперативная 1-82;</w:t>
            </w:r>
          </w:p>
          <w:p w:rsidR="00506530" w:rsidRDefault="00506530" w:rsidP="001F3985">
            <w:r>
              <w:t>Ворошилова 1-65;</w:t>
            </w:r>
          </w:p>
          <w:p w:rsidR="00506530" w:rsidRDefault="00506530" w:rsidP="001F3985">
            <w:pPr>
              <w:jc w:val="center"/>
            </w:pPr>
          </w:p>
        </w:tc>
        <w:tc>
          <w:tcPr>
            <w:tcW w:w="2462" w:type="dxa"/>
            <w:shd w:val="clear" w:color="auto" w:fill="auto"/>
          </w:tcPr>
          <w:p w:rsidR="00506530" w:rsidRDefault="00506530" w:rsidP="001F3985">
            <w:proofErr w:type="spellStart"/>
            <w:r>
              <w:t>Григорьяна</w:t>
            </w:r>
            <w:proofErr w:type="spellEnd"/>
            <w:r>
              <w:t xml:space="preserve"> 1-132;</w:t>
            </w:r>
          </w:p>
          <w:p w:rsidR="00506530" w:rsidRDefault="00506530" w:rsidP="001F3985">
            <w:r>
              <w:t>Красная 1-144;</w:t>
            </w:r>
          </w:p>
          <w:p w:rsidR="00506530" w:rsidRDefault="00506530" w:rsidP="001F3985">
            <w:r>
              <w:t>Союзная 1-143;</w:t>
            </w:r>
          </w:p>
          <w:p w:rsidR="00506530" w:rsidRDefault="00506530" w:rsidP="001F3985">
            <w:r>
              <w:t>Ленина 1-140;</w:t>
            </w:r>
          </w:p>
          <w:p w:rsidR="00506530" w:rsidRDefault="00506530" w:rsidP="001F3985">
            <w:r>
              <w:t>Коминтерна 1-110;</w:t>
            </w:r>
          </w:p>
          <w:p w:rsidR="00506530" w:rsidRDefault="00506530" w:rsidP="001F3985">
            <w:r>
              <w:t xml:space="preserve">От. Матвея </w:t>
            </w:r>
            <w:proofErr w:type="spellStart"/>
            <w:r>
              <w:t>Мормыль</w:t>
            </w:r>
            <w:proofErr w:type="spellEnd"/>
            <w:r>
              <w:t xml:space="preserve"> 33-40;</w:t>
            </w:r>
          </w:p>
          <w:p w:rsidR="00506530" w:rsidRDefault="00506530" w:rsidP="001F3985">
            <w:r>
              <w:t>Калинина,1-106;</w:t>
            </w:r>
          </w:p>
          <w:p w:rsidR="00506530" w:rsidRDefault="00506530" w:rsidP="001F3985">
            <w:r>
              <w:t>Красноармейская 1-73;</w:t>
            </w:r>
          </w:p>
          <w:p w:rsidR="00506530" w:rsidRDefault="00506530" w:rsidP="001F3985">
            <w:proofErr w:type="spellStart"/>
            <w:r>
              <w:t>Сластенова</w:t>
            </w:r>
            <w:proofErr w:type="spellEnd"/>
            <w:r>
              <w:t xml:space="preserve"> 1-73;</w:t>
            </w:r>
          </w:p>
          <w:p w:rsidR="00506530" w:rsidRDefault="00506530" w:rsidP="001F3985">
            <w:r>
              <w:t>Пер. Первомайский 2-16;</w:t>
            </w:r>
          </w:p>
          <w:p w:rsidR="00506530" w:rsidRDefault="00506530" w:rsidP="001F3985">
            <w:r>
              <w:t>Пер. Солнечный 1-9</w:t>
            </w:r>
          </w:p>
          <w:p w:rsidR="00506530" w:rsidRDefault="00506530" w:rsidP="001F3985">
            <w:pPr>
              <w:jc w:val="center"/>
            </w:pPr>
          </w:p>
          <w:p w:rsidR="00506530" w:rsidRDefault="00506530" w:rsidP="001F3985">
            <w:pPr>
              <w:jc w:val="center"/>
            </w:pPr>
          </w:p>
        </w:tc>
        <w:tc>
          <w:tcPr>
            <w:tcW w:w="2904" w:type="dxa"/>
            <w:shd w:val="clear" w:color="auto" w:fill="auto"/>
          </w:tcPr>
          <w:p w:rsidR="00506530" w:rsidRDefault="00506530" w:rsidP="001F3985">
            <w:pPr>
              <w:jc w:val="center"/>
            </w:pPr>
            <w:r>
              <w:t>Партизанская 1-45;</w:t>
            </w:r>
          </w:p>
          <w:p w:rsidR="00506530" w:rsidRDefault="00506530" w:rsidP="001F3985">
            <w:pPr>
              <w:jc w:val="center"/>
            </w:pPr>
            <w:r>
              <w:t>Первомайская 1-47;</w:t>
            </w:r>
          </w:p>
          <w:p w:rsidR="00506530" w:rsidRDefault="00506530" w:rsidP="001F3985">
            <w:pPr>
              <w:jc w:val="center"/>
            </w:pPr>
          </w:p>
        </w:tc>
      </w:tr>
    </w:tbl>
    <w:p w:rsidR="00FE114D" w:rsidRDefault="00FE114D"/>
    <w:sectPr w:rsidR="00FE114D" w:rsidSect="00506530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530"/>
    <w:rsid w:val="00506530"/>
    <w:rsid w:val="00F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2020-03-26T10:09:00Z</dcterms:created>
  <dcterms:modified xsi:type="dcterms:W3CDTF">2020-03-26T10:09:00Z</dcterms:modified>
</cp:coreProperties>
</file>